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7D3" w:rsidRPr="00AA3489" w:rsidRDefault="00191914" w:rsidP="006747D3">
      <w:pPr>
        <w:rPr>
          <w:rFonts w:ascii="Times New Roman" w:hAnsi="Times New Roman" w:cs="Times New Roman"/>
          <w:b/>
          <w:sz w:val="24"/>
          <w:szCs w:val="24"/>
        </w:rPr>
      </w:pPr>
      <w:r w:rsidRPr="00AA348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C014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A34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65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747D3" w:rsidRPr="00AA348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     Сведения по педагогическим   кадрам ГК</w:t>
      </w:r>
      <w:r w:rsidR="006747D3" w:rsidRPr="00AA3489">
        <w:rPr>
          <w:rFonts w:ascii="Times New Roman" w:hAnsi="Times New Roman" w:cs="Times New Roman"/>
          <w:b/>
          <w:sz w:val="24"/>
          <w:szCs w:val="24"/>
        </w:rPr>
        <w:t>У «Детский дом (смешанный) №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7D3" w:rsidRPr="00AA3489">
        <w:rPr>
          <w:rFonts w:ascii="Times New Roman" w:hAnsi="Times New Roman" w:cs="Times New Roman"/>
          <w:b/>
          <w:sz w:val="24"/>
          <w:szCs w:val="24"/>
        </w:rPr>
        <w:t>13»</w:t>
      </w:r>
      <w:r w:rsidR="006747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8"/>
        <w:gridCol w:w="2078"/>
        <w:gridCol w:w="1249"/>
        <w:gridCol w:w="1386"/>
        <w:gridCol w:w="2668"/>
        <w:gridCol w:w="1559"/>
        <w:gridCol w:w="3260"/>
        <w:gridCol w:w="1418"/>
        <w:gridCol w:w="1559"/>
      </w:tblGrid>
      <w:tr w:rsidR="006747D3" w:rsidTr="00570BD4">
        <w:trPr>
          <w:trHeight w:val="468"/>
        </w:trPr>
        <w:tc>
          <w:tcPr>
            <w:tcW w:w="55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207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249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386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66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</w:tc>
        <w:tc>
          <w:tcPr>
            <w:tcW w:w="3260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Год последнего повышения квалификации, тема</w:t>
            </w:r>
          </w:p>
        </w:tc>
        <w:tc>
          <w:tcPr>
            <w:tcW w:w="141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59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</w:tr>
      <w:tr w:rsidR="006747D3" w:rsidTr="00570BD4">
        <w:trPr>
          <w:trHeight w:val="424"/>
        </w:trPr>
        <w:tc>
          <w:tcPr>
            <w:tcW w:w="55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Шабанова Светлана Михайловна</w:t>
            </w:r>
          </w:p>
        </w:tc>
        <w:tc>
          <w:tcPr>
            <w:tcW w:w="1249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13.02.1968</w:t>
            </w:r>
          </w:p>
        </w:tc>
        <w:tc>
          <w:tcPr>
            <w:tcW w:w="1386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668" w:type="dxa"/>
          </w:tcPr>
          <w:p w:rsidR="006747D3" w:rsidRPr="008E5B96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СГПИ 1992г</w:t>
            </w:r>
          </w:p>
        </w:tc>
        <w:tc>
          <w:tcPr>
            <w:tcW w:w="1559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6747D3" w:rsidRPr="008E5B96" w:rsidRDefault="006747D3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 Со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временные формы и методы работы</w:t>
            </w:r>
            <w:r w:rsidR="0061134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педагога в организациях для детей сирот и детей,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оставши</w:t>
            </w:r>
            <w:r w:rsidR="0061134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без попечения родителей </w:t>
            </w:r>
          </w:p>
        </w:tc>
        <w:tc>
          <w:tcPr>
            <w:tcW w:w="1418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(высшая)</w:t>
            </w:r>
          </w:p>
        </w:tc>
        <w:tc>
          <w:tcPr>
            <w:tcW w:w="1559" w:type="dxa"/>
          </w:tcPr>
          <w:p w:rsidR="006747D3" w:rsidRDefault="006747D3" w:rsidP="00570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К.п.н., «Почетный работник общего образования»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, почетная грамота министерства образования СК, Почетная грамота Думы СК.</w:t>
            </w:r>
          </w:p>
        </w:tc>
      </w:tr>
      <w:tr w:rsidR="0061134D" w:rsidTr="00570BD4">
        <w:trPr>
          <w:trHeight w:val="373"/>
        </w:trPr>
        <w:tc>
          <w:tcPr>
            <w:tcW w:w="55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Бурлуцкая Елена Владимировна</w:t>
            </w:r>
          </w:p>
        </w:tc>
        <w:tc>
          <w:tcPr>
            <w:tcW w:w="124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03.02.1966</w:t>
            </w:r>
          </w:p>
        </w:tc>
        <w:tc>
          <w:tcPr>
            <w:tcW w:w="1386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266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ГБОУ ВПО «СГПИ» 2013г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260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(первая)</w:t>
            </w:r>
          </w:p>
        </w:tc>
        <w:tc>
          <w:tcPr>
            <w:tcW w:w="1559" w:type="dxa"/>
          </w:tcPr>
          <w:p w:rsidR="0061134D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образования», Почетная грамота Думы СК.</w:t>
            </w:r>
          </w:p>
        </w:tc>
      </w:tr>
      <w:tr w:rsidR="0061134D" w:rsidTr="00570BD4">
        <w:trPr>
          <w:trHeight w:val="414"/>
        </w:trPr>
        <w:tc>
          <w:tcPr>
            <w:tcW w:w="55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Бондаренко Юлия Юрьевна</w:t>
            </w:r>
          </w:p>
        </w:tc>
        <w:tc>
          <w:tcPr>
            <w:tcW w:w="124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20.11.1984</w:t>
            </w:r>
          </w:p>
        </w:tc>
        <w:tc>
          <w:tcPr>
            <w:tcW w:w="1386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66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ГОУ ВПО «СГУ» 2010г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260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7D3" w:rsidTr="00570BD4">
        <w:trPr>
          <w:trHeight w:val="430"/>
        </w:trPr>
        <w:tc>
          <w:tcPr>
            <w:tcW w:w="55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Климченко Алла Алексеевна</w:t>
            </w:r>
          </w:p>
        </w:tc>
        <w:tc>
          <w:tcPr>
            <w:tcW w:w="124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23.09.1966</w:t>
            </w:r>
          </w:p>
        </w:tc>
        <w:tc>
          <w:tcPr>
            <w:tcW w:w="1386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6747D3" w:rsidRPr="008E5B96" w:rsidRDefault="00EB39C9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="00F720F0">
              <w:rPr>
                <w:rFonts w:ascii="Times New Roman" w:hAnsi="Times New Roman" w:cs="Times New Roman"/>
                <w:sz w:val="20"/>
                <w:szCs w:val="20"/>
              </w:rPr>
              <w:t>ГБОУ ВПО «СГПИ» 2018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</w:tcPr>
          <w:p w:rsidR="006747D3" w:rsidRPr="008E5B96" w:rsidRDefault="004860C4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747D3">
              <w:rPr>
                <w:rFonts w:ascii="Times New Roman" w:hAnsi="Times New Roman" w:cs="Times New Roman"/>
                <w:sz w:val="20"/>
                <w:szCs w:val="20"/>
              </w:rPr>
              <w:t>, Содержание и методика работы с детьми-сиротами и детьми, оставшимися без попечения родителей»</w:t>
            </w:r>
          </w:p>
        </w:tc>
        <w:tc>
          <w:tcPr>
            <w:tcW w:w="141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4D" w:rsidTr="00570BD4">
        <w:trPr>
          <w:trHeight w:val="532"/>
        </w:trPr>
        <w:tc>
          <w:tcPr>
            <w:tcW w:w="55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Гречишкина Наталья Владимировна</w:t>
            </w:r>
          </w:p>
        </w:tc>
        <w:tc>
          <w:tcPr>
            <w:tcW w:w="124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02.05.1968</w:t>
            </w:r>
          </w:p>
        </w:tc>
        <w:tc>
          <w:tcPr>
            <w:tcW w:w="1386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оц. педагог</w:t>
            </w:r>
          </w:p>
        </w:tc>
        <w:tc>
          <w:tcPr>
            <w:tcW w:w="266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ФГАОУ ВПО «СКФУ»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3260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Современные формы и методы работы педагога в организациях для детей сирот и детей, оставшихся без попечения родителей </w:t>
            </w:r>
          </w:p>
        </w:tc>
        <w:tc>
          <w:tcPr>
            <w:tcW w:w="1418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61134D" w:rsidRPr="008E5B96" w:rsidRDefault="0061134D" w:rsidP="00611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Tr="00570BD4">
        <w:trPr>
          <w:trHeight w:val="411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Дмитриева Римма Валентиновна</w:t>
            </w:r>
          </w:p>
        </w:tc>
        <w:tc>
          <w:tcPr>
            <w:tcW w:w="124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21.11.1963</w:t>
            </w:r>
          </w:p>
        </w:tc>
        <w:tc>
          <w:tcPr>
            <w:tcW w:w="1386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Ставропольское педагогическое училище 1983г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</w:t>
            </w:r>
          </w:p>
        </w:tc>
        <w:tc>
          <w:tcPr>
            <w:tcW w:w="3260" w:type="dxa"/>
            <w:shd w:val="clear" w:color="auto" w:fill="auto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BD3329" w:rsidRPr="008E5B96" w:rsidRDefault="008C0286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Министерства просвещения </w:t>
            </w:r>
            <w:r w:rsidR="00777A72">
              <w:rPr>
                <w:rFonts w:ascii="Times New Roman" w:hAnsi="Times New Roman" w:cs="Times New Roman"/>
                <w:sz w:val="20"/>
                <w:szCs w:val="20"/>
              </w:rPr>
              <w:t>РФ, Почетная грамота Думы СК.</w:t>
            </w:r>
          </w:p>
        </w:tc>
      </w:tr>
      <w:tr w:rsidR="00BD3329" w:rsidTr="00570BD4">
        <w:trPr>
          <w:trHeight w:val="362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Шабанов Михаил Станиславович</w:t>
            </w:r>
          </w:p>
        </w:tc>
        <w:tc>
          <w:tcPr>
            <w:tcW w:w="124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23.08.1989</w:t>
            </w:r>
          </w:p>
        </w:tc>
        <w:tc>
          <w:tcPr>
            <w:tcW w:w="1386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НОУ ВПО «Северокавказский гуманитарно-технический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институт», ФГАОУ ВПО «СКФУ» «государственное муниципальное управление», Ставропольский филиал МГГУ им. М.А. Шолохова </w:t>
            </w:r>
          </w:p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«Психология и социальная педагогика» 2017г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Инженер, промышленное и гражданское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3260" w:type="dxa"/>
            <w:shd w:val="clear" w:color="auto" w:fill="auto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2020, «Современные подходы к организации и содержанию работы воспитателя с детьми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разновозрастных групп в условиях детского дома</w:t>
            </w:r>
          </w:p>
        </w:tc>
        <w:tc>
          <w:tcPr>
            <w:tcW w:w="1418" w:type="dxa"/>
          </w:tcPr>
          <w:p w:rsidR="00BD3329" w:rsidRPr="008E5B96" w:rsidRDefault="000B1C48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7D3" w:rsidTr="00570BD4">
        <w:trPr>
          <w:trHeight w:val="436"/>
        </w:trPr>
        <w:tc>
          <w:tcPr>
            <w:tcW w:w="55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Беспалова Наталья Николаевна</w:t>
            </w:r>
          </w:p>
        </w:tc>
        <w:tc>
          <w:tcPr>
            <w:tcW w:w="124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09.03.1978</w:t>
            </w:r>
          </w:p>
        </w:tc>
        <w:tc>
          <w:tcPr>
            <w:tcW w:w="1386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Инструктор по труду</w:t>
            </w:r>
          </w:p>
        </w:tc>
        <w:tc>
          <w:tcPr>
            <w:tcW w:w="266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СГУ 2000г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3260" w:type="dxa"/>
          </w:tcPr>
          <w:p w:rsidR="006747D3" w:rsidRPr="008E5B96" w:rsidRDefault="004860C4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747D3">
              <w:rPr>
                <w:rFonts w:ascii="Times New Roman" w:hAnsi="Times New Roman" w:cs="Times New Roman"/>
                <w:sz w:val="20"/>
                <w:szCs w:val="20"/>
              </w:rPr>
              <w:t>, Комплексное сопровождение социальной адаптации и жизнеустройства детей-сирот и детей, оставшихся без попечения родителей</w:t>
            </w:r>
            <w:r w:rsidR="006747D3" w:rsidRPr="008E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59" w:type="dxa"/>
          </w:tcPr>
          <w:p w:rsidR="006747D3" w:rsidRPr="008E5B96" w:rsidRDefault="006747D3" w:rsidP="00674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Tr="00570BD4">
        <w:trPr>
          <w:trHeight w:val="529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Оразаева Диана Муратовна</w:t>
            </w:r>
          </w:p>
        </w:tc>
        <w:tc>
          <w:tcPr>
            <w:tcW w:w="124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21.06.1991</w:t>
            </w:r>
          </w:p>
        </w:tc>
        <w:tc>
          <w:tcPr>
            <w:tcW w:w="1386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  <w:tc>
          <w:tcPr>
            <w:tcW w:w="266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ННОУ ВПО «Институт Дружбы народов Кавказа» 2014г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Психолог. Преподаватель психологии</w:t>
            </w:r>
          </w:p>
        </w:tc>
        <w:tc>
          <w:tcPr>
            <w:tcW w:w="3260" w:type="dxa"/>
            <w:shd w:val="clear" w:color="auto" w:fill="auto"/>
          </w:tcPr>
          <w:p w:rsidR="00BD3329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BD3329" w:rsidRPr="008E5B96" w:rsidRDefault="009A38A2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="00C15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329" w:rsidTr="00570BD4">
        <w:trPr>
          <w:trHeight w:val="428"/>
        </w:trPr>
        <w:tc>
          <w:tcPr>
            <w:tcW w:w="558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8" w:type="dxa"/>
          </w:tcPr>
          <w:p w:rsidR="00BD3329" w:rsidRDefault="009A38A2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Коврова Лариса Аркадьевна</w:t>
            </w:r>
          </w:p>
        </w:tc>
        <w:tc>
          <w:tcPr>
            <w:tcW w:w="1249" w:type="dxa"/>
          </w:tcPr>
          <w:p w:rsidR="00BD3329" w:rsidRDefault="004245FB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02.06.1970</w:t>
            </w:r>
          </w:p>
        </w:tc>
        <w:tc>
          <w:tcPr>
            <w:tcW w:w="1386" w:type="dxa"/>
          </w:tcPr>
          <w:p w:rsidR="00BD3329" w:rsidRDefault="009A38A2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физическому воспитанию</w:t>
            </w:r>
          </w:p>
        </w:tc>
        <w:tc>
          <w:tcPr>
            <w:tcW w:w="2668" w:type="dxa"/>
          </w:tcPr>
          <w:p w:rsidR="00BD3329" w:rsidRDefault="004245FB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СГПИ 2003г, «Музыкальное образование»</w:t>
            </w:r>
          </w:p>
        </w:tc>
        <w:tc>
          <w:tcPr>
            <w:tcW w:w="1559" w:type="dxa"/>
          </w:tcPr>
          <w:p w:rsidR="00BD3329" w:rsidRPr="008E5B96" w:rsidRDefault="004245FB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3260" w:type="dxa"/>
          </w:tcPr>
          <w:p w:rsidR="00BD3329" w:rsidRDefault="004245FB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2021, «Нормативно-правовая методика индивидуальных и групповых программ в общественном бассейне»</w:t>
            </w:r>
          </w:p>
        </w:tc>
        <w:tc>
          <w:tcPr>
            <w:tcW w:w="1418" w:type="dxa"/>
          </w:tcPr>
          <w:p w:rsidR="00BD3329" w:rsidRPr="008E5B96" w:rsidRDefault="009A38A2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559" w:type="dxa"/>
          </w:tcPr>
          <w:p w:rsidR="00BD3329" w:rsidRPr="008E5B96" w:rsidRDefault="00BD3329" w:rsidP="00BD33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FD5" w:rsidTr="00570BD4">
        <w:trPr>
          <w:trHeight w:val="516"/>
        </w:trPr>
        <w:tc>
          <w:tcPr>
            <w:tcW w:w="558" w:type="dxa"/>
          </w:tcPr>
          <w:p w:rsidR="005B4FD5" w:rsidRPr="008E5B96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8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Облогина Валерия Евгеньевна</w:t>
            </w:r>
          </w:p>
        </w:tc>
        <w:tc>
          <w:tcPr>
            <w:tcW w:w="1249" w:type="dxa"/>
          </w:tcPr>
          <w:p w:rsidR="005B4FD5" w:rsidRPr="00542B54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27.02.1997</w:t>
            </w:r>
          </w:p>
        </w:tc>
        <w:tc>
          <w:tcPr>
            <w:tcW w:w="1386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668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СГПИ, 2017</w:t>
            </w:r>
          </w:p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Второй курс ГБОУ ВПО «СГПИ», педагогика и психология девиантного поведения.</w:t>
            </w:r>
          </w:p>
        </w:tc>
        <w:tc>
          <w:tcPr>
            <w:tcW w:w="1559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Коррекционная педагогика в начальном образовании</w:t>
            </w:r>
          </w:p>
        </w:tc>
        <w:tc>
          <w:tcPr>
            <w:tcW w:w="3260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 «Современные подходы к организации и содержанию работы воспитателя с детьми разновозрастных групп в условиях детского дома</w:t>
            </w:r>
          </w:p>
        </w:tc>
        <w:tc>
          <w:tcPr>
            <w:tcW w:w="1418" w:type="dxa"/>
          </w:tcPr>
          <w:p w:rsidR="005B4FD5" w:rsidRDefault="00C15CBB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 (Декретный отпуск)</w:t>
            </w:r>
          </w:p>
        </w:tc>
        <w:tc>
          <w:tcPr>
            <w:tcW w:w="1559" w:type="dxa"/>
          </w:tcPr>
          <w:p w:rsidR="005B4FD5" w:rsidRPr="008E5B96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FD5" w:rsidTr="00570BD4">
        <w:trPr>
          <w:trHeight w:val="241"/>
        </w:trPr>
        <w:tc>
          <w:tcPr>
            <w:tcW w:w="558" w:type="dxa"/>
          </w:tcPr>
          <w:p w:rsidR="005B4FD5" w:rsidRPr="008E5B96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8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Черкасская Любовь Ивановна</w:t>
            </w:r>
          </w:p>
        </w:tc>
        <w:tc>
          <w:tcPr>
            <w:tcW w:w="1249" w:type="dxa"/>
          </w:tcPr>
          <w:p w:rsidR="005B4FD5" w:rsidRPr="00275994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99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08.09.1984</w:t>
            </w:r>
          </w:p>
        </w:tc>
        <w:tc>
          <w:tcPr>
            <w:tcW w:w="1386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668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Четвертый   курс ННОУ ВПО «Институт Дружбы народов Кавказа»</w:t>
            </w:r>
          </w:p>
        </w:tc>
        <w:tc>
          <w:tcPr>
            <w:tcW w:w="1559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«Психология»</w:t>
            </w:r>
          </w:p>
        </w:tc>
        <w:tc>
          <w:tcPr>
            <w:tcW w:w="3260" w:type="dxa"/>
            <w:shd w:val="clear" w:color="auto" w:fill="auto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2019г, «Повышение профессиональной компетенции воспитателей детского дома»</w:t>
            </w:r>
          </w:p>
        </w:tc>
        <w:tc>
          <w:tcPr>
            <w:tcW w:w="1418" w:type="dxa"/>
          </w:tcPr>
          <w:p w:rsidR="005B4FD5" w:rsidRDefault="00C15CBB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B4FD5">
              <w:rPr>
                <w:rFonts w:ascii="Times New Roman" w:hAnsi="Times New Roman" w:cs="Times New Roman"/>
                <w:sz w:val="20"/>
                <w:szCs w:val="20"/>
              </w:rPr>
              <w:t>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B4FD5" w:rsidRDefault="005B4FD5" w:rsidP="005B4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7D3" w:rsidRDefault="006747D3" w:rsidP="00674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914" w:rsidRDefault="00191914" w:rsidP="00191914">
      <w:pPr>
        <w:rPr>
          <w:rFonts w:ascii="Times New Roman" w:hAnsi="Times New Roman" w:cs="Times New Roman"/>
          <w:sz w:val="24"/>
          <w:szCs w:val="24"/>
        </w:rPr>
      </w:pPr>
    </w:p>
    <w:p w:rsidR="00191914" w:rsidRDefault="002E2709" w:rsidP="00191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Директор                                       </w:t>
      </w:r>
      <w:r w:rsidR="00671C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С.М. Шабанова</w:t>
      </w:r>
    </w:p>
    <w:p w:rsidR="00191914" w:rsidRDefault="00191914" w:rsidP="00191914">
      <w:pPr>
        <w:rPr>
          <w:rFonts w:ascii="Times New Roman" w:hAnsi="Times New Roman" w:cs="Times New Roman"/>
          <w:sz w:val="24"/>
          <w:szCs w:val="24"/>
        </w:rPr>
      </w:pPr>
    </w:p>
    <w:p w:rsidR="00191914" w:rsidRPr="008E5B96" w:rsidRDefault="00191914">
      <w:pPr>
        <w:rPr>
          <w:rFonts w:ascii="Times New Roman" w:hAnsi="Times New Roman" w:cs="Times New Roman"/>
          <w:sz w:val="24"/>
          <w:szCs w:val="24"/>
        </w:rPr>
      </w:pPr>
    </w:p>
    <w:sectPr w:rsidR="00191914" w:rsidRPr="008E5B96" w:rsidSect="002108D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97" w:rsidRDefault="00550D97" w:rsidP="008E5B96">
      <w:pPr>
        <w:spacing w:after="0" w:line="240" w:lineRule="auto"/>
      </w:pPr>
      <w:r>
        <w:separator/>
      </w:r>
    </w:p>
  </w:endnote>
  <w:endnote w:type="continuationSeparator" w:id="0">
    <w:p w:rsidR="00550D97" w:rsidRDefault="00550D97" w:rsidP="008E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97" w:rsidRDefault="00550D97" w:rsidP="008E5B96">
      <w:pPr>
        <w:spacing w:after="0" w:line="240" w:lineRule="auto"/>
      </w:pPr>
      <w:r>
        <w:separator/>
      </w:r>
    </w:p>
  </w:footnote>
  <w:footnote w:type="continuationSeparator" w:id="0">
    <w:p w:rsidR="00550D97" w:rsidRDefault="00550D97" w:rsidP="008E5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87"/>
    <w:rsid w:val="00001CDA"/>
    <w:rsid w:val="000201CC"/>
    <w:rsid w:val="000226AC"/>
    <w:rsid w:val="00047F6D"/>
    <w:rsid w:val="00074EF4"/>
    <w:rsid w:val="00093E2A"/>
    <w:rsid w:val="000B1C48"/>
    <w:rsid w:val="000C0147"/>
    <w:rsid w:val="000C49E6"/>
    <w:rsid w:val="000D1830"/>
    <w:rsid w:val="000E3D39"/>
    <w:rsid w:val="00107A68"/>
    <w:rsid w:val="00116641"/>
    <w:rsid w:val="00116A84"/>
    <w:rsid w:val="00141C66"/>
    <w:rsid w:val="00150A46"/>
    <w:rsid w:val="00166469"/>
    <w:rsid w:val="001866CC"/>
    <w:rsid w:val="00191504"/>
    <w:rsid w:val="00191914"/>
    <w:rsid w:val="001C7B6F"/>
    <w:rsid w:val="00206CDE"/>
    <w:rsid w:val="002108D8"/>
    <w:rsid w:val="002532BA"/>
    <w:rsid w:val="002549D7"/>
    <w:rsid w:val="00263541"/>
    <w:rsid w:val="00275994"/>
    <w:rsid w:val="00286151"/>
    <w:rsid w:val="002B79D1"/>
    <w:rsid w:val="002E2709"/>
    <w:rsid w:val="002E3B3F"/>
    <w:rsid w:val="002E5559"/>
    <w:rsid w:val="002E6DCA"/>
    <w:rsid w:val="00311702"/>
    <w:rsid w:val="0034746C"/>
    <w:rsid w:val="003613BD"/>
    <w:rsid w:val="00370A3B"/>
    <w:rsid w:val="003752C9"/>
    <w:rsid w:val="003A650A"/>
    <w:rsid w:val="003D3F35"/>
    <w:rsid w:val="003E6A05"/>
    <w:rsid w:val="003F3DFA"/>
    <w:rsid w:val="00410B79"/>
    <w:rsid w:val="00423071"/>
    <w:rsid w:val="004245FB"/>
    <w:rsid w:val="004347E6"/>
    <w:rsid w:val="00441B6E"/>
    <w:rsid w:val="004764D7"/>
    <w:rsid w:val="004860C4"/>
    <w:rsid w:val="004959F0"/>
    <w:rsid w:val="004A25F8"/>
    <w:rsid w:val="004C0547"/>
    <w:rsid w:val="00542B54"/>
    <w:rsid w:val="00550D97"/>
    <w:rsid w:val="00570BD4"/>
    <w:rsid w:val="005A4190"/>
    <w:rsid w:val="005A6444"/>
    <w:rsid w:val="005B4FD5"/>
    <w:rsid w:val="005C7FF8"/>
    <w:rsid w:val="005E3714"/>
    <w:rsid w:val="005F2FB1"/>
    <w:rsid w:val="005F39C0"/>
    <w:rsid w:val="006003BD"/>
    <w:rsid w:val="006105C4"/>
    <w:rsid w:val="0061134D"/>
    <w:rsid w:val="00637669"/>
    <w:rsid w:val="00660104"/>
    <w:rsid w:val="00671C9E"/>
    <w:rsid w:val="006747D3"/>
    <w:rsid w:val="00695287"/>
    <w:rsid w:val="006D26C0"/>
    <w:rsid w:val="0073167D"/>
    <w:rsid w:val="00741CAE"/>
    <w:rsid w:val="00777A72"/>
    <w:rsid w:val="007E60A3"/>
    <w:rsid w:val="00831CF3"/>
    <w:rsid w:val="008358DD"/>
    <w:rsid w:val="00840DEF"/>
    <w:rsid w:val="00857437"/>
    <w:rsid w:val="008829A9"/>
    <w:rsid w:val="008A20F0"/>
    <w:rsid w:val="008C0286"/>
    <w:rsid w:val="008C61CE"/>
    <w:rsid w:val="008C6A6D"/>
    <w:rsid w:val="008D08BE"/>
    <w:rsid w:val="008D6571"/>
    <w:rsid w:val="008E5B96"/>
    <w:rsid w:val="008F28FA"/>
    <w:rsid w:val="00917A08"/>
    <w:rsid w:val="00921A8F"/>
    <w:rsid w:val="00954629"/>
    <w:rsid w:val="00955760"/>
    <w:rsid w:val="00965B20"/>
    <w:rsid w:val="00972E94"/>
    <w:rsid w:val="0097590A"/>
    <w:rsid w:val="00977875"/>
    <w:rsid w:val="009A175B"/>
    <w:rsid w:val="009A20F5"/>
    <w:rsid w:val="009A38A2"/>
    <w:rsid w:val="009C478B"/>
    <w:rsid w:val="009D07B1"/>
    <w:rsid w:val="009F25D8"/>
    <w:rsid w:val="00A0110C"/>
    <w:rsid w:val="00A045A3"/>
    <w:rsid w:val="00A1427A"/>
    <w:rsid w:val="00A54F5E"/>
    <w:rsid w:val="00A7321C"/>
    <w:rsid w:val="00A9631C"/>
    <w:rsid w:val="00AA296F"/>
    <w:rsid w:val="00AA3489"/>
    <w:rsid w:val="00B43358"/>
    <w:rsid w:val="00B6143E"/>
    <w:rsid w:val="00B923FB"/>
    <w:rsid w:val="00BA070D"/>
    <w:rsid w:val="00BA38A7"/>
    <w:rsid w:val="00BA7413"/>
    <w:rsid w:val="00BD3329"/>
    <w:rsid w:val="00BE1D1A"/>
    <w:rsid w:val="00BE1D98"/>
    <w:rsid w:val="00C00DEE"/>
    <w:rsid w:val="00C15CBB"/>
    <w:rsid w:val="00C55A2A"/>
    <w:rsid w:val="00CB5700"/>
    <w:rsid w:val="00CC13EB"/>
    <w:rsid w:val="00CD48DF"/>
    <w:rsid w:val="00CF165F"/>
    <w:rsid w:val="00D1258C"/>
    <w:rsid w:val="00D23B6E"/>
    <w:rsid w:val="00D32C92"/>
    <w:rsid w:val="00D40911"/>
    <w:rsid w:val="00D51364"/>
    <w:rsid w:val="00D7591D"/>
    <w:rsid w:val="00D86BFA"/>
    <w:rsid w:val="00D9297A"/>
    <w:rsid w:val="00DC3177"/>
    <w:rsid w:val="00E35C23"/>
    <w:rsid w:val="00E5380F"/>
    <w:rsid w:val="00E606E6"/>
    <w:rsid w:val="00E65B04"/>
    <w:rsid w:val="00E66DE0"/>
    <w:rsid w:val="00E860C4"/>
    <w:rsid w:val="00E957FB"/>
    <w:rsid w:val="00EB39C9"/>
    <w:rsid w:val="00EB7B15"/>
    <w:rsid w:val="00F063F8"/>
    <w:rsid w:val="00F11D95"/>
    <w:rsid w:val="00F24588"/>
    <w:rsid w:val="00F7144A"/>
    <w:rsid w:val="00F720F0"/>
    <w:rsid w:val="00FD0E90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52CCB-7BA2-4D2A-84FB-59582B51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B96"/>
  </w:style>
  <w:style w:type="paragraph" w:styleId="a6">
    <w:name w:val="footer"/>
    <w:basedOn w:val="a"/>
    <w:link w:val="a7"/>
    <w:uiPriority w:val="99"/>
    <w:unhideWhenUsed/>
    <w:rsid w:val="008E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B96"/>
  </w:style>
  <w:style w:type="paragraph" w:styleId="a8">
    <w:name w:val="Balloon Text"/>
    <w:basedOn w:val="a"/>
    <w:link w:val="a9"/>
    <w:uiPriority w:val="99"/>
    <w:semiHidden/>
    <w:unhideWhenUsed/>
    <w:rsid w:val="00E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Светлана Шабанова</cp:lastModifiedBy>
  <cp:revision>5</cp:revision>
  <cp:lastPrinted>2023-01-10T11:31:00Z</cp:lastPrinted>
  <dcterms:created xsi:type="dcterms:W3CDTF">2016-04-12T11:35:00Z</dcterms:created>
  <dcterms:modified xsi:type="dcterms:W3CDTF">2023-01-10T11:52:00Z</dcterms:modified>
</cp:coreProperties>
</file>